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6E7E" w14:textId="122B6DB8" w:rsidR="001960B2" w:rsidRDefault="004915A2" w:rsidP="001960B2">
      <w:pPr>
        <w:rPr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TÍTULO D</w:t>
      </w:r>
      <w:r>
        <w:rPr>
          <w:rFonts w:ascii="Calibri" w:eastAsia="Calibri" w:hAnsi="Calibri" w:cs="Calibri"/>
          <w:b/>
          <w:bCs/>
          <w:lang w:val="es-419"/>
        </w:rPr>
        <w:t>EL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 CASO:</w:t>
      </w:r>
      <w:r w:rsidRPr="00421F6F">
        <w:rPr>
          <w:b/>
          <w:bCs/>
          <w:sz w:val="28"/>
          <w:szCs w:val="28"/>
          <w:lang w:val="es-419"/>
        </w:rPr>
        <w:t xml:space="preserve"> </w:t>
      </w:r>
      <w:r w:rsidR="001960B2">
        <w:rPr>
          <w:lang w:val="es-419"/>
        </w:rPr>
        <w:t xml:space="preserve">ejemplo: </w:t>
      </w:r>
    </w:p>
    <w:p w14:paraId="15B9E61B" w14:textId="77777777" w:rsidR="004915A2" w:rsidRDefault="004915A2" w:rsidP="001960B2">
      <w:pPr>
        <w:rPr>
          <w:lang w:val="es-419"/>
        </w:rPr>
      </w:pPr>
    </w:p>
    <w:p w14:paraId="4B485852" w14:textId="4250181D" w:rsidR="001C7CFA" w:rsidRPr="00421F6F" w:rsidRDefault="001960B2" w:rsidP="001960B2">
      <w:pPr>
        <w:rPr>
          <w:lang w:val="es-419"/>
        </w:rPr>
      </w:pPr>
      <w:r w:rsidRPr="001960B2">
        <w:rPr>
          <w:highlight w:val="yellow"/>
          <w:lang w:val="es-419"/>
        </w:rPr>
        <w:t>CARILLAS DIRECTAS EN RESINA COMPUESTA: FUNCIONALIDAD Y ESTÉTICA SIN DESGASTES DENTARIOS</w:t>
      </w:r>
    </w:p>
    <w:p w14:paraId="3171145C" w14:textId="77777777" w:rsidR="001C7CFA" w:rsidRPr="00421F6F" w:rsidRDefault="001C7CFA" w:rsidP="001C7CFA">
      <w:pPr>
        <w:rPr>
          <w:rFonts w:ascii="Calibri" w:eastAsia="Calibri" w:hAnsi="Calibri" w:cs="Calibri"/>
          <w:lang w:val="es-419"/>
        </w:rPr>
      </w:pPr>
    </w:p>
    <w:p w14:paraId="5A26EDB4" w14:textId="1B50EBB6" w:rsidR="001C7CFA" w:rsidRDefault="004915A2" w:rsidP="001C7CFA">
      <w:pPr>
        <w:rPr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AUTORES:</w:t>
      </w:r>
      <w:r w:rsidR="001C7CFA" w:rsidRPr="00421F6F">
        <w:rPr>
          <w:rFonts w:ascii="Calibri" w:eastAsia="Calibri" w:hAnsi="Calibri" w:cs="Calibri"/>
          <w:b/>
          <w:bCs/>
          <w:lang w:val="es-419"/>
        </w:rPr>
        <w:t xml:space="preserve"> </w:t>
      </w:r>
      <w:r w:rsidR="001C7CFA" w:rsidRPr="00421F6F">
        <w:rPr>
          <w:lang w:val="es-419"/>
        </w:rPr>
        <w:t>Nom</w:t>
      </w:r>
      <w:r w:rsidR="0024717F">
        <w:rPr>
          <w:lang w:val="es-419"/>
        </w:rPr>
        <w:t>br</w:t>
      </w:r>
      <w:r w:rsidR="001C7CFA" w:rsidRPr="00421F6F">
        <w:rPr>
          <w:lang w:val="es-419"/>
        </w:rPr>
        <w:t xml:space="preserve">e </w:t>
      </w:r>
      <w:r w:rsidR="0024717F">
        <w:rPr>
          <w:lang w:val="es-419"/>
        </w:rPr>
        <w:t>Apellido</w:t>
      </w:r>
      <w:r w:rsidR="001C7CFA" w:rsidRPr="00421F6F">
        <w:rPr>
          <w:lang w:val="es-419"/>
        </w:rPr>
        <w:t xml:space="preserve">, </w:t>
      </w:r>
      <w:r w:rsidR="0024717F" w:rsidRPr="00421F6F">
        <w:rPr>
          <w:lang w:val="es-419"/>
        </w:rPr>
        <w:t>Nom</w:t>
      </w:r>
      <w:r w:rsidR="0024717F">
        <w:rPr>
          <w:lang w:val="es-419"/>
        </w:rPr>
        <w:t>br</w:t>
      </w:r>
      <w:r w:rsidR="0024717F" w:rsidRPr="00421F6F">
        <w:rPr>
          <w:lang w:val="es-419"/>
        </w:rPr>
        <w:t xml:space="preserve">e </w:t>
      </w:r>
      <w:r w:rsidR="0024717F">
        <w:rPr>
          <w:lang w:val="es-419"/>
        </w:rPr>
        <w:t>Apellido</w:t>
      </w:r>
    </w:p>
    <w:p w14:paraId="28DD3C97" w14:textId="77777777" w:rsidR="001960B2" w:rsidRDefault="001960B2" w:rsidP="001C7CFA">
      <w:pPr>
        <w:rPr>
          <w:lang w:val="es-419"/>
        </w:rPr>
      </w:pPr>
    </w:p>
    <w:p w14:paraId="4DEE1D18" w14:textId="4719BEFB" w:rsidR="001960B2" w:rsidRDefault="004915A2" w:rsidP="001C7CFA">
      <w:pPr>
        <w:rPr>
          <w:b/>
          <w:bCs/>
          <w:lang w:val="es-419"/>
        </w:rPr>
      </w:pPr>
      <w:r w:rsidRPr="001960B2">
        <w:rPr>
          <w:b/>
          <w:bCs/>
          <w:lang w:val="es-419"/>
        </w:rPr>
        <w:t>MINI CV DE</w:t>
      </w:r>
      <w:r>
        <w:rPr>
          <w:b/>
          <w:bCs/>
          <w:lang w:val="es-419"/>
        </w:rPr>
        <w:t xml:space="preserve"> LOS AUTORES: </w:t>
      </w:r>
      <w:r w:rsidRPr="001960B2">
        <w:rPr>
          <w:b/>
          <w:bCs/>
          <w:lang w:val="es-419"/>
        </w:rPr>
        <w:t xml:space="preserve"> </w:t>
      </w:r>
      <w:r w:rsidR="001960B2" w:rsidRPr="001960B2">
        <w:rPr>
          <w:lang w:val="es-419"/>
        </w:rPr>
        <w:t>máximo 3 líneas, ejemplo:</w:t>
      </w:r>
    </w:p>
    <w:p w14:paraId="01CF72D2" w14:textId="742E7851" w:rsidR="001960B2" w:rsidRPr="001960B2" w:rsidRDefault="001960B2" w:rsidP="001960B2">
      <w:pPr>
        <w:rPr>
          <w:rFonts w:ascii="Calibri" w:eastAsia="Calibri" w:hAnsi="Calibri" w:cs="Calibri"/>
          <w:i/>
          <w:iCs/>
          <w:highlight w:val="yellow"/>
          <w:lang w:val="es-419"/>
        </w:rPr>
      </w:pPr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>Especialista, Máster y Doctor en Dentística | Profesor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 xml:space="preserve"> </w:t>
      </w:r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>Asociado IV de la Universidad Federal Fluminense,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 xml:space="preserve"> </w:t>
      </w:r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>Campus Nova Friburgo | Profesor del Máster en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 xml:space="preserve"> </w:t>
      </w:r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 xml:space="preserve">Odontología de UFF, Nova Friburgo | </w:t>
      </w:r>
      <w:proofErr w:type="gramStart"/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>Vicepresidente</w:t>
      </w:r>
      <w:proofErr w:type="gramEnd"/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 xml:space="preserve"> del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 xml:space="preserve"> </w:t>
      </w:r>
      <w:r w:rsidRPr="001960B2">
        <w:rPr>
          <w:rFonts w:ascii="Calibri" w:eastAsia="Calibri" w:hAnsi="Calibri" w:cs="Calibri"/>
          <w:i/>
          <w:iCs/>
          <w:highlight w:val="yellow"/>
          <w:lang w:val="es-419"/>
        </w:rPr>
        <w:t>Grupo Brasileño de Profesores de Dentística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>.</w:t>
      </w:r>
    </w:p>
    <w:p w14:paraId="2279FBE4" w14:textId="77777777" w:rsidR="001C7CFA" w:rsidRPr="00421F6F" w:rsidRDefault="001C7CFA" w:rsidP="001C7CFA">
      <w:pPr>
        <w:rPr>
          <w:rFonts w:ascii="Calibri" w:eastAsia="Calibri" w:hAnsi="Calibri" w:cs="Calibri"/>
          <w:b/>
          <w:bCs/>
          <w:lang w:val="es-419"/>
        </w:rPr>
      </w:pPr>
    </w:p>
    <w:p w14:paraId="3CC12A14" w14:textId="1166FA27" w:rsidR="001C7CFA" w:rsidRPr="00421F6F" w:rsidRDefault="004915A2" w:rsidP="001C7CFA">
      <w:pPr>
        <w:rPr>
          <w:rFonts w:ascii="Calibri" w:eastAsia="Calibri" w:hAnsi="Calibri" w:cs="Calibri"/>
          <w:b/>
          <w:bCs/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G</w:t>
      </w:r>
      <w:r>
        <w:rPr>
          <w:rFonts w:ascii="Calibri" w:eastAsia="Calibri" w:hAnsi="Calibri" w:cs="Calibri"/>
          <w:b/>
          <w:bCs/>
          <w:lang w:val="es-419"/>
        </w:rPr>
        <w:t>É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NERO </w:t>
      </w:r>
      <w:r>
        <w:rPr>
          <w:rFonts w:ascii="Calibri" w:eastAsia="Calibri" w:hAnsi="Calibri" w:cs="Calibri"/>
          <w:b/>
          <w:bCs/>
          <w:lang w:val="es-419"/>
        </w:rPr>
        <w:t>Y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 </w:t>
      </w:r>
      <w:r>
        <w:rPr>
          <w:rFonts w:ascii="Calibri" w:eastAsia="Calibri" w:hAnsi="Calibri" w:cs="Calibri"/>
          <w:b/>
          <w:bCs/>
          <w:lang w:val="es-419"/>
        </w:rPr>
        <w:t>E</w:t>
      </w:r>
      <w:r w:rsidRPr="00421F6F">
        <w:rPr>
          <w:rFonts w:ascii="Calibri" w:eastAsia="Calibri" w:hAnsi="Calibri" w:cs="Calibri"/>
          <w:b/>
          <w:bCs/>
          <w:lang w:val="es-419"/>
        </w:rPr>
        <w:t>DAD D</w:t>
      </w:r>
      <w:r>
        <w:rPr>
          <w:rFonts w:ascii="Calibri" w:eastAsia="Calibri" w:hAnsi="Calibri" w:cs="Calibri"/>
          <w:b/>
          <w:bCs/>
          <w:lang w:val="es-419"/>
        </w:rPr>
        <w:t>EL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 PACIENTE: </w:t>
      </w:r>
      <w:r w:rsidR="001C7CFA" w:rsidRPr="00421F6F">
        <w:rPr>
          <w:lang w:val="es-419"/>
        </w:rPr>
        <w:t>Paciente g</w:t>
      </w:r>
      <w:r w:rsidR="0024717F">
        <w:rPr>
          <w:lang w:val="es-419"/>
        </w:rPr>
        <w:t>é</w:t>
      </w:r>
      <w:r w:rsidR="001C7CFA" w:rsidRPr="00421F6F">
        <w:rPr>
          <w:lang w:val="es-419"/>
        </w:rPr>
        <w:t>nero X, XX a</w:t>
      </w:r>
      <w:r w:rsidR="0024717F">
        <w:rPr>
          <w:lang w:val="es-419"/>
        </w:rPr>
        <w:t>ñ</w:t>
      </w:r>
      <w:r w:rsidR="001C7CFA" w:rsidRPr="00421F6F">
        <w:rPr>
          <w:lang w:val="es-419"/>
        </w:rPr>
        <w:t>os</w:t>
      </w:r>
    </w:p>
    <w:p w14:paraId="59780958" w14:textId="77777777" w:rsidR="001C7CFA" w:rsidRPr="00421F6F" w:rsidRDefault="001C7CFA" w:rsidP="001C7CFA">
      <w:pPr>
        <w:rPr>
          <w:rFonts w:ascii="Calibri" w:eastAsia="Calibri" w:hAnsi="Calibri" w:cs="Calibri"/>
          <w:b/>
          <w:bCs/>
          <w:lang w:val="es-419"/>
        </w:rPr>
      </w:pPr>
    </w:p>
    <w:p w14:paraId="6D0B6B21" w14:textId="00329C15" w:rsidR="001C7CFA" w:rsidRPr="00421F6F" w:rsidRDefault="001C7CFA" w:rsidP="001C7CFA">
      <w:pPr>
        <w:jc w:val="both"/>
        <w:rPr>
          <w:rFonts w:ascii="Calibri" w:eastAsia="Calibri" w:hAnsi="Calibri" w:cs="Calibri"/>
          <w:b/>
          <w:bCs/>
          <w:i/>
          <w:iCs/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QUE</w:t>
      </w:r>
      <w:r w:rsidR="0024717F">
        <w:rPr>
          <w:rFonts w:ascii="Calibri" w:eastAsia="Calibri" w:hAnsi="Calibri" w:cs="Calibri"/>
          <w:b/>
          <w:bCs/>
          <w:lang w:val="es-419"/>
        </w:rPr>
        <w:t>J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A PRINCIPAL: </w:t>
      </w:r>
      <w:r w:rsidRPr="00421F6F">
        <w:rPr>
          <w:lang w:val="es-419"/>
        </w:rPr>
        <w:t>Texto c</w:t>
      </w:r>
      <w:r w:rsidR="0024717F">
        <w:rPr>
          <w:lang w:val="es-419"/>
        </w:rPr>
        <w:t>o</w:t>
      </w:r>
      <w:r w:rsidRPr="00421F6F">
        <w:rPr>
          <w:lang w:val="es-419"/>
        </w:rPr>
        <w:t>rto descr</w:t>
      </w:r>
      <w:r w:rsidR="0024717F">
        <w:rPr>
          <w:lang w:val="es-419"/>
        </w:rPr>
        <w:t xml:space="preserve">ibiendo la queja del </w:t>
      </w:r>
      <w:r w:rsidRPr="00421F6F">
        <w:rPr>
          <w:lang w:val="es-419"/>
        </w:rPr>
        <w:t xml:space="preserve">paciente. </w:t>
      </w:r>
      <w:r w:rsidRPr="00421F6F">
        <w:rPr>
          <w:i/>
          <w:iCs/>
          <w:highlight w:val="yellow"/>
          <w:lang w:val="es-419"/>
        </w:rPr>
        <w:t>E</w:t>
      </w:r>
      <w:r w:rsidR="0024717F">
        <w:rPr>
          <w:i/>
          <w:iCs/>
          <w:highlight w:val="yellow"/>
          <w:lang w:val="es-419"/>
        </w:rPr>
        <w:t>j</w:t>
      </w:r>
      <w:r w:rsidR="004915A2">
        <w:rPr>
          <w:i/>
          <w:iCs/>
          <w:highlight w:val="yellow"/>
          <w:lang w:val="es-419"/>
        </w:rPr>
        <w:t>.</w:t>
      </w:r>
      <w:r w:rsidRPr="00421F6F">
        <w:rPr>
          <w:i/>
          <w:iCs/>
          <w:highlight w:val="yellow"/>
          <w:lang w:val="es-419"/>
        </w:rPr>
        <w:t xml:space="preserve">: </w:t>
      </w:r>
      <w:r w:rsidR="0024717F">
        <w:rPr>
          <w:i/>
          <w:iCs/>
          <w:highlight w:val="yellow"/>
          <w:lang w:val="es-419"/>
        </w:rPr>
        <w:t xml:space="preserve">Insatisfacción con el color de los </w:t>
      </w:r>
      <w:r w:rsidRPr="00421F6F">
        <w:rPr>
          <w:i/>
          <w:iCs/>
          <w:highlight w:val="yellow"/>
          <w:lang w:val="es-419"/>
        </w:rPr>
        <w:t>d</w:t>
      </w:r>
      <w:r w:rsidR="0024717F">
        <w:rPr>
          <w:i/>
          <w:iCs/>
          <w:highlight w:val="yellow"/>
          <w:lang w:val="es-419"/>
        </w:rPr>
        <w:t>i</w:t>
      </w:r>
      <w:r w:rsidRPr="00421F6F">
        <w:rPr>
          <w:i/>
          <w:iCs/>
          <w:highlight w:val="yellow"/>
          <w:lang w:val="es-419"/>
        </w:rPr>
        <w:t>entes.</w:t>
      </w:r>
    </w:p>
    <w:p w14:paraId="6A19BBFC" w14:textId="77777777" w:rsidR="001C7CFA" w:rsidRPr="00421F6F" w:rsidRDefault="001C7CFA" w:rsidP="001C7CFA">
      <w:pPr>
        <w:rPr>
          <w:rFonts w:ascii="Calibri" w:eastAsia="Calibri" w:hAnsi="Calibri" w:cs="Calibri"/>
          <w:b/>
          <w:bCs/>
          <w:lang w:val="es-419"/>
        </w:rPr>
      </w:pPr>
    </w:p>
    <w:p w14:paraId="784D9B12" w14:textId="309A7FDC" w:rsidR="001C7CFA" w:rsidRPr="00421F6F" w:rsidRDefault="004915A2" w:rsidP="001C7CFA">
      <w:pPr>
        <w:jc w:val="both"/>
        <w:rPr>
          <w:lang w:val="es-419"/>
        </w:rPr>
      </w:pPr>
      <w:r>
        <w:rPr>
          <w:rFonts w:ascii="Calibri" w:eastAsia="Calibri" w:hAnsi="Calibri" w:cs="Calibri"/>
          <w:b/>
          <w:bCs/>
          <w:lang w:val="es-419"/>
        </w:rPr>
        <w:t xml:space="preserve">EVALUACIÓN </w:t>
      </w:r>
      <w:r w:rsidRPr="00421F6F">
        <w:rPr>
          <w:rFonts w:ascii="Calibri" w:eastAsia="Calibri" w:hAnsi="Calibri" w:cs="Calibri"/>
          <w:b/>
          <w:bCs/>
          <w:lang w:val="es-419"/>
        </w:rPr>
        <w:t xml:space="preserve">INICIAL: </w:t>
      </w:r>
      <w:r w:rsidR="001C7CFA" w:rsidRPr="00421F6F">
        <w:rPr>
          <w:rFonts w:ascii="Calibri" w:eastAsia="Calibri" w:hAnsi="Calibri" w:cs="Calibri"/>
          <w:lang w:val="es-419"/>
        </w:rPr>
        <w:t>Texto c</w:t>
      </w:r>
      <w:r w:rsidR="0024717F">
        <w:rPr>
          <w:rFonts w:ascii="Calibri" w:eastAsia="Calibri" w:hAnsi="Calibri" w:cs="Calibri"/>
          <w:lang w:val="es-419"/>
        </w:rPr>
        <w:t>o</w:t>
      </w:r>
      <w:r w:rsidR="001C7CFA" w:rsidRPr="00421F6F">
        <w:rPr>
          <w:rFonts w:ascii="Calibri" w:eastAsia="Calibri" w:hAnsi="Calibri" w:cs="Calibri"/>
          <w:lang w:val="es-419"/>
        </w:rPr>
        <w:t xml:space="preserve">rto de </w:t>
      </w:r>
      <w:r w:rsidR="0024717F">
        <w:rPr>
          <w:rFonts w:ascii="Calibri" w:eastAsia="Calibri" w:hAnsi="Calibri" w:cs="Calibri"/>
          <w:lang w:val="es-419"/>
        </w:rPr>
        <w:t xml:space="preserve">evaluación del </w:t>
      </w:r>
      <w:r w:rsidR="001C7CFA" w:rsidRPr="00421F6F">
        <w:rPr>
          <w:rFonts w:ascii="Calibri" w:eastAsia="Calibri" w:hAnsi="Calibri" w:cs="Calibri"/>
          <w:lang w:val="es-419"/>
        </w:rPr>
        <w:t>caso</w:t>
      </w:r>
      <w:r w:rsidR="001C7CFA" w:rsidRPr="00421F6F">
        <w:rPr>
          <w:rFonts w:ascii="Calibri" w:eastAsia="Calibri" w:hAnsi="Calibri" w:cs="Calibri"/>
          <w:i/>
          <w:iCs/>
          <w:lang w:val="es-419"/>
        </w:rPr>
        <w:t xml:space="preserve">.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E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j</w:t>
      </w:r>
      <w:r>
        <w:rPr>
          <w:rFonts w:ascii="Calibri" w:eastAsia="Calibri" w:hAnsi="Calibri" w:cs="Calibri"/>
          <w:i/>
          <w:iCs/>
          <w:highlight w:val="yellow"/>
          <w:lang w:val="es-419"/>
        </w:rPr>
        <w:t>.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: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Tras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anamnes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is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 detal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l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ada, exame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n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clínico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y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 radiográfico, no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se observó ninguna alteración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patológica. Durante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el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 exame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n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clínico,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se verificó la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aus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e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ncia de les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ion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es cariosas a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c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tivas/ cavitadas o restaura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ción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, tanto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e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n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 l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os d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>i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 xml:space="preserve">entes anteriores </w:t>
      </w:r>
      <w:r w:rsidR="0024717F">
        <w:rPr>
          <w:rFonts w:ascii="Calibri" w:eastAsia="Calibri" w:hAnsi="Calibri" w:cs="Calibri"/>
          <w:i/>
          <w:iCs/>
          <w:highlight w:val="yellow"/>
          <w:lang w:val="es-419"/>
        </w:rPr>
        <w:t xml:space="preserve">como en los </w:t>
      </w:r>
      <w:r w:rsidR="001C7CFA" w:rsidRPr="00421F6F">
        <w:rPr>
          <w:rFonts w:ascii="Calibri" w:eastAsia="Calibri" w:hAnsi="Calibri" w:cs="Calibri"/>
          <w:i/>
          <w:iCs/>
          <w:highlight w:val="yellow"/>
          <w:lang w:val="es-419"/>
        </w:rPr>
        <w:t>posteriores</w:t>
      </w:r>
      <w:r w:rsidR="001C7CFA" w:rsidRPr="00421F6F">
        <w:rPr>
          <w:rFonts w:ascii="Calibri" w:eastAsia="Calibri" w:hAnsi="Calibri" w:cs="Calibri"/>
          <w:i/>
          <w:iCs/>
          <w:lang w:val="es-419"/>
        </w:rPr>
        <w:t>.</w:t>
      </w:r>
    </w:p>
    <w:p w14:paraId="5442EA4A" w14:textId="77777777" w:rsidR="001C7CFA" w:rsidRPr="00421F6F" w:rsidRDefault="001C7CFA" w:rsidP="001C7CFA">
      <w:pPr>
        <w:rPr>
          <w:rFonts w:ascii="Calibri" w:eastAsia="Calibri" w:hAnsi="Calibri" w:cs="Calibri"/>
          <w:b/>
          <w:bCs/>
          <w:lang w:val="es-419"/>
        </w:rPr>
      </w:pPr>
    </w:p>
    <w:p w14:paraId="1050241F" w14:textId="3227F789" w:rsidR="002D2575" w:rsidRPr="004915A2" w:rsidRDefault="004915A2" w:rsidP="004915A2">
      <w:pPr>
        <w:rPr>
          <w:rFonts w:ascii="Calibri" w:eastAsia="Calibri" w:hAnsi="Calibri" w:cs="Calibri"/>
          <w:b/>
          <w:bCs/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TRATAM</w:t>
      </w:r>
      <w:r>
        <w:rPr>
          <w:rFonts w:ascii="Calibri" w:eastAsia="Calibri" w:hAnsi="Calibri" w:cs="Calibri"/>
          <w:b/>
          <w:bCs/>
          <w:lang w:val="es-419"/>
        </w:rPr>
        <w:t>I</w:t>
      </w:r>
      <w:r w:rsidRPr="00421F6F">
        <w:rPr>
          <w:rFonts w:ascii="Calibri" w:eastAsia="Calibri" w:hAnsi="Calibri" w:cs="Calibri"/>
          <w:b/>
          <w:bCs/>
          <w:lang w:val="es-419"/>
        </w:rPr>
        <w:t>ENTO E</w:t>
      </w:r>
      <w:r>
        <w:rPr>
          <w:rFonts w:ascii="Calibri" w:eastAsia="Calibri" w:hAnsi="Calibri" w:cs="Calibri"/>
          <w:b/>
          <w:bCs/>
          <w:lang w:val="es-419"/>
        </w:rPr>
        <w:t>J</w:t>
      </w:r>
      <w:r w:rsidRPr="00421F6F">
        <w:rPr>
          <w:rFonts w:ascii="Calibri" w:eastAsia="Calibri" w:hAnsi="Calibri" w:cs="Calibri"/>
          <w:b/>
          <w:bCs/>
          <w:lang w:val="es-419"/>
        </w:rPr>
        <w:t>ECUTADO</w:t>
      </w:r>
      <w:r>
        <w:rPr>
          <w:rFonts w:ascii="Calibri" w:eastAsia="Calibri" w:hAnsi="Calibri" w:cs="Calibri"/>
          <w:b/>
          <w:bCs/>
          <w:lang w:val="es-419"/>
        </w:rPr>
        <w:t xml:space="preserve">: </w:t>
      </w:r>
      <w:r w:rsidR="001C7CFA" w:rsidRPr="00421F6F">
        <w:rPr>
          <w:lang w:val="es-419"/>
        </w:rPr>
        <w:t>Texto descr</w:t>
      </w:r>
      <w:r w:rsidR="0024717F">
        <w:rPr>
          <w:lang w:val="es-419"/>
        </w:rPr>
        <w:t xml:space="preserve">ibiendo el </w:t>
      </w:r>
      <w:r w:rsidR="001C7CFA" w:rsidRPr="00421F6F">
        <w:rPr>
          <w:lang w:val="es-419"/>
        </w:rPr>
        <w:t>tratam</w:t>
      </w:r>
      <w:r w:rsidR="0024717F">
        <w:rPr>
          <w:lang w:val="es-419"/>
        </w:rPr>
        <w:t>i</w:t>
      </w:r>
      <w:r w:rsidR="001C7CFA" w:rsidRPr="00421F6F">
        <w:rPr>
          <w:lang w:val="es-419"/>
        </w:rPr>
        <w:t xml:space="preserve">ento. </w:t>
      </w:r>
      <w:r w:rsidR="001C7CFA" w:rsidRPr="00421F6F">
        <w:rPr>
          <w:highlight w:val="yellow"/>
          <w:lang w:val="es-419"/>
        </w:rPr>
        <w:t>E</w:t>
      </w:r>
      <w:r w:rsidR="0024717F">
        <w:rPr>
          <w:highlight w:val="yellow"/>
          <w:lang w:val="es-419"/>
        </w:rPr>
        <w:t>j</w:t>
      </w:r>
      <w:r>
        <w:rPr>
          <w:highlight w:val="yellow"/>
          <w:lang w:val="es-419"/>
        </w:rPr>
        <w:t>.</w:t>
      </w:r>
      <w:r w:rsidR="001C7CFA" w:rsidRPr="00421F6F">
        <w:rPr>
          <w:highlight w:val="yellow"/>
          <w:lang w:val="es-419"/>
        </w:rPr>
        <w:t xml:space="preserve">: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Se realizó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profilaxi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s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p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i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edra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p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ó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me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z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tomada de 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r inicial d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e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os d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i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entes d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e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paciente (escala de 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r A-D), s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i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endo e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legidos los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res A2 para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os incisivos centra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A3,5 para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os caninos superiores. E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seguida,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se realizaron los moldeos de los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arcos 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alginato para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a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obtención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de modelos de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eso. Sobre es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s modelos f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ueron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confeccionadas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as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férulas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de silicon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a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de 1 mm de espes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or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(</w:t>
      </w:r>
      <w:proofErr w:type="spellStart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Whiteness</w:t>
      </w:r>
      <w:proofErr w:type="spellEnd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– FGM) co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el uso de una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plastificadora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v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cuo.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La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férulas fueron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recortadas 1 mm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sobre el nivel gingival y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pro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b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adas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>respecto a su adaptación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, </w:t>
      </w:r>
      <w:r w:rsidR="0024717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retención y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confort.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Después de probar las férulas, la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paciente f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ue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orientada a aplicar u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peque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ñ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gota de peróxido de carbamida 10% (</w:t>
      </w:r>
      <w:proofErr w:type="spellStart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Whiteness</w:t>
      </w:r>
      <w:proofErr w:type="spellEnd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proofErr w:type="spellStart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Perfect</w:t>
      </w:r>
      <w:proofErr w:type="spellEnd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10% - FGM)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as </w:t>
      </w:r>
      <w:proofErr w:type="spellStart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faces</w:t>
      </w:r>
      <w:proofErr w:type="spellEnd"/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vestibulares d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e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os d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i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entes a ser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b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la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nqu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eados. F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ue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recomendado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el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uso de 2 horas por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día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, durante 28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días</w:t>
      </w:r>
      <w:r w:rsidR="00DB6470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n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el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período diurno.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La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paciente f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ue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monitor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ad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semanalmente 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a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l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té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rmino del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tratam</w:t>
      </w:r>
      <w:r w:rsidR="00DB6470">
        <w:rPr>
          <w:rFonts w:eastAsia="Panton-Regular" w:cstheme="minorHAnsi"/>
          <w:i/>
          <w:iCs/>
          <w:color w:val="3C434D"/>
          <w:highlight w:val="yellow"/>
          <w:lang w:val="es-419"/>
        </w:rPr>
        <w:t>i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ento, p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or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su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satisfacción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,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s co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res fina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s f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ueron evaluados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.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En 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a tomada de co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lo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r final,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los elegidos fueron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BL4 tanto para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os incisivos centra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s como para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l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os caninos.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El blanqueamiento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cas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ro demostr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ó una 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>excelente efic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cia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aus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e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ncia de sensibilidad,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trayéndole satisfacción y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confort </w:t>
      </w:r>
      <w:r w:rsidR="00F6021A">
        <w:rPr>
          <w:rFonts w:eastAsia="Panton-Regular" w:cstheme="minorHAnsi"/>
          <w:i/>
          <w:iCs/>
          <w:color w:val="3C434D"/>
          <w:highlight w:val="yellow"/>
          <w:lang w:val="es-419"/>
        </w:rPr>
        <w:t>a la</w:t>
      </w:r>
      <w:r w:rsidR="001C7CFA" w:rsidRPr="00421F6F">
        <w:rPr>
          <w:rFonts w:eastAsia="Panton-Regular" w:cstheme="minorHAnsi"/>
          <w:i/>
          <w:iCs/>
          <w:color w:val="3C434D"/>
          <w:highlight w:val="yellow"/>
          <w:lang w:val="es-419"/>
        </w:rPr>
        <w:t xml:space="preserve"> paciente.</w:t>
      </w:r>
    </w:p>
    <w:p w14:paraId="3FBBF458" w14:textId="2899A365" w:rsidR="001C7CFA" w:rsidRPr="00421F6F" w:rsidRDefault="001C7CFA" w:rsidP="001C7CFA">
      <w:pPr>
        <w:autoSpaceDE w:val="0"/>
        <w:autoSpaceDN w:val="0"/>
        <w:adjustRightInd w:val="0"/>
        <w:rPr>
          <w:rFonts w:eastAsia="Panton-Regular" w:cstheme="minorHAnsi"/>
          <w:i/>
          <w:iCs/>
          <w:color w:val="3C434D"/>
          <w:lang w:val="es-419"/>
        </w:rPr>
      </w:pPr>
    </w:p>
    <w:p w14:paraId="291E21D9" w14:textId="36E5BF4E" w:rsidR="001C7CFA" w:rsidRPr="00421F6F" w:rsidRDefault="004915A2" w:rsidP="001C7CF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lang w:val="es-419"/>
        </w:rPr>
      </w:pPr>
      <w:r w:rsidRPr="00421F6F">
        <w:rPr>
          <w:rFonts w:ascii="Calibri" w:eastAsia="Calibri" w:hAnsi="Calibri" w:cs="Calibri"/>
          <w:b/>
          <w:bCs/>
          <w:lang w:val="es-419"/>
        </w:rPr>
        <w:t>PASO A PASO</w:t>
      </w:r>
    </w:p>
    <w:p w14:paraId="056EA134" w14:textId="002B0376" w:rsidR="001C7CFA" w:rsidRPr="00421F6F" w:rsidRDefault="001C7CFA" w:rsidP="001C7CF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lang w:val="es-419"/>
        </w:rPr>
      </w:pPr>
    </w:p>
    <w:p w14:paraId="0D3088DB" w14:textId="7A9F258E" w:rsidR="001C7CFA" w:rsidRPr="001960B2" w:rsidRDefault="001C7CFA" w:rsidP="001C7CF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lang w:val="es-419"/>
        </w:rPr>
      </w:pPr>
      <w:r w:rsidRPr="00421F6F">
        <w:rPr>
          <w:lang w:val="es-419"/>
        </w:rPr>
        <w:t>Foto</w:t>
      </w:r>
      <w:r w:rsidR="004915A2">
        <w:rPr>
          <w:lang w:val="es-419"/>
        </w:rPr>
        <w:t>s</w:t>
      </w:r>
      <w:r w:rsidR="001E532F">
        <w:rPr>
          <w:lang w:val="es-419"/>
        </w:rPr>
        <w:t xml:space="preserve"> de alta resolución</w:t>
      </w:r>
      <w:r w:rsidR="00381D49">
        <w:rPr>
          <w:lang w:val="es-419"/>
        </w:rPr>
        <w:t xml:space="preserve"> (enviar separadamente)</w:t>
      </w:r>
      <w:r w:rsidR="001960B2">
        <w:rPr>
          <w:lang w:val="es-419"/>
        </w:rPr>
        <w:t xml:space="preserve"> </w:t>
      </w:r>
      <w:r w:rsidRPr="00421F6F">
        <w:rPr>
          <w:lang w:val="es-419"/>
        </w:rPr>
        <w:t>+</w:t>
      </w:r>
      <w:r w:rsidR="00F6021A">
        <w:rPr>
          <w:lang w:val="es-419"/>
        </w:rPr>
        <w:t xml:space="preserve"> </w:t>
      </w:r>
      <w:r w:rsidR="001E532F">
        <w:rPr>
          <w:lang w:val="es-419"/>
        </w:rPr>
        <w:t>subtítulos</w:t>
      </w:r>
      <w:r w:rsidR="004915A2">
        <w:rPr>
          <w:lang w:val="es-419"/>
        </w:rPr>
        <w:t xml:space="preserve"> </w:t>
      </w:r>
      <w:r w:rsidRPr="00421F6F">
        <w:rPr>
          <w:lang w:val="es-419"/>
        </w:rPr>
        <w:t>c</w:t>
      </w:r>
      <w:r w:rsidR="00F6021A">
        <w:rPr>
          <w:lang w:val="es-419"/>
        </w:rPr>
        <w:t>o</w:t>
      </w:r>
      <w:r w:rsidRPr="00421F6F">
        <w:rPr>
          <w:lang w:val="es-419"/>
        </w:rPr>
        <w:t>rt</w:t>
      </w:r>
      <w:r w:rsidR="00F6021A">
        <w:rPr>
          <w:lang w:val="es-419"/>
        </w:rPr>
        <w:t>o</w:t>
      </w:r>
      <w:r w:rsidR="004915A2">
        <w:rPr>
          <w:lang w:val="es-419"/>
        </w:rPr>
        <w:t>s</w:t>
      </w:r>
      <w:r w:rsidRPr="00421F6F">
        <w:rPr>
          <w:lang w:val="es-419"/>
        </w:rPr>
        <w:t xml:space="preserve"> descr</w:t>
      </w:r>
      <w:r w:rsidR="00F6021A">
        <w:rPr>
          <w:lang w:val="es-419"/>
        </w:rPr>
        <w:t xml:space="preserve">ibiendo el </w:t>
      </w:r>
      <w:r w:rsidRPr="00421F6F">
        <w:rPr>
          <w:lang w:val="es-419"/>
        </w:rPr>
        <w:t>procedim</w:t>
      </w:r>
      <w:r w:rsidR="00F6021A">
        <w:rPr>
          <w:lang w:val="es-419"/>
        </w:rPr>
        <w:t>i</w:t>
      </w:r>
      <w:r w:rsidRPr="00421F6F">
        <w:rPr>
          <w:lang w:val="es-419"/>
        </w:rPr>
        <w:t>ento d</w:t>
      </w:r>
      <w:r w:rsidR="00F6021A">
        <w:rPr>
          <w:lang w:val="es-419"/>
        </w:rPr>
        <w:t>e l</w:t>
      </w:r>
      <w:r w:rsidRPr="00421F6F">
        <w:rPr>
          <w:lang w:val="es-419"/>
        </w:rPr>
        <w:t>a</w:t>
      </w:r>
      <w:r w:rsidR="004915A2">
        <w:rPr>
          <w:lang w:val="es-419"/>
        </w:rPr>
        <w:t>s</w:t>
      </w:r>
      <w:r w:rsidRPr="00421F6F">
        <w:rPr>
          <w:lang w:val="es-419"/>
        </w:rPr>
        <w:t xml:space="preserve"> im</w:t>
      </w:r>
      <w:r w:rsidR="004915A2">
        <w:rPr>
          <w:lang w:val="es-419"/>
        </w:rPr>
        <w:t>á</w:t>
      </w:r>
      <w:r w:rsidRPr="00421F6F">
        <w:rPr>
          <w:lang w:val="es-419"/>
        </w:rPr>
        <w:t>ge</w:t>
      </w:r>
      <w:r w:rsidR="00F6021A">
        <w:rPr>
          <w:lang w:val="es-419"/>
        </w:rPr>
        <w:t>n</w:t>
      </w:r>
      <w:r w:rsidR="004915A2">
        <w:rPr>
          <w:lang w:val="es-419"/>
        </w:rPr>
        <w:t>es</w:t>
      </w:r>
      <w:r w:rsidR="001960B2" w:rsidRPr="001960B2">
        <w:rPr>
          <w:lang w:val="es-419"/>
        </w:rPr>
        <w:t xml:space="preserve">. </w:t>
      </w:r>
      <w:r w:rsidR="00381D49" w:rsidRPr="001960B2">
        <w:rPr>
          <w:rFonts w:ascii="Calibri" w:eastAsia="Calibri" w:hAnsi="Calibri" w:cs="Calibri"/>
          <w:b/>
          <w:bCs/>
          <w:lang w:val="es-419"/>
        </w:rPr>
        <w:t>EJEMPLO:</w:t>
      </w:r>
    </w:p>
    <w:p w14:paraId="5E9955C1" w14:textId="3B7BAC6C" w:rsidR="001C7CFA" w:rsidRPr="00421F6F" w:rsidRDefault="001C7CFA" w:rsidP="001C7CF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lang w:val="es-419"/>
        </w:rPr>
      </w:pPr>
    </w:p>
    <w:p w14:paraId="15B6CDFF" w14:textId="77777777" w:rsidR="001C7CFA" w:rsidRPr="00421F6F" w:rsidRDefault="001C7CFA" w:rsidP="001C7CFA">
      <w:pPr>
        <w:autoSpaceDE w:val="0"/>
        <w:autoSpaceDN w:val="0"/>
        <w:adjustRightInd w:val="0"/>
        <w:rPr>
          <w:rFonts w:cstheme="minorHAnsi"/>
          <w:lang w:val="es-419"/>
        </w:rPr>
      </w:pPr>
      <w:r w:rsidRPr="00421F6F">
        <w:rPr>
          <w:rFonts w:cstheme="minorHAnsi"/>
          <w:noProof/>
          <w:lang w:val="es-419"/>
        </w:rPr>
        <w:drawing>
          <wp:inline distT="0" distB="0" distL="0" distR="0" wp14:anchorId="0C896E88" wp14:editId="5A35EA28">
            <wp:extent cx="2814638" cy="187642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25" cy="18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047DD" w14:textId="77777777" w:rsidR="004915A2" w:rsidRDefault="001C7CFA" w:rsidP="004915A2">
      <w:pPr>
        <w:pStyle w:val="Corpo"/>
        <w:spacing w:before="80" w:after="180" w:line="360" w:lineRule="auto"/>
        <w:jc w:val="both"/>
        <w:rPr>
          <w:rFonts w:ascii="Calibri" w:hAnsi="Calibri" w:cs="Calibri"/>
          <w:sz w:val="24"/>
          <w:szCs w:val="24"/>
          <w:lang w:val="es-419"/>
        </w:rPr>
      </w:pPr>
      <w:r w:rsidRPr="00421F6F">
        <w:rPr>
          <w:rFonts w:ascii="Calibri" w:hAnsi="Calibri" w:cs="Calibri"/>
          <w:sz w:val="24"/>
          <w:szCs w:val="24"/>
          <w:lang w:val="es-419"/>
        </w:rPr>
        <w:t xml:space="preserve">FIG. 1 </w:t>
      </w:r>
      <w:proofErr w:type="gramStart"/>
      <w:r w:rsidRPr="00421F6F">
        <w:rPr>
          <w:rFonts w:ascii="Calibri" w:hAnsi="Calibri" w:cs="Calibri"/>
          <w:sz w:val="24"/>
          <w:szCs w:val="24"/>
          <w:lang w:val="es-419"/>
        </w:rPr>
        <w:t xml:space="preserve">-  </w:t>
      </w:r>
      <w:r w:rsidRPr="001960B2">
        <w:rPr>
          <w:rFonts w:ascii="Calibri" w:hAnsi="Calibri" w:cs="Calibri"/>
          <w:sz w:val="24"/>
          <w:szCs w:val="24"/>
          <w:highlight w:val="yellow"/>
          <w:lang w:val="es-419"/>
        </w:rPr>
        <w:t>Aspecto</w:t>
      </w:r>
      <w:proofErr w:type="gramEnd"/>
      <w:r w:rsidRPr="001960B2">
        <w:rPr>
          <w:rFonts w:ascii="Calibri" w:hAnsi="Calibri" w:cs="Calibri"/>
          <w:sz w:val="24"/>
          <w:szCs w:val="24"/>
          <w:highlight w:val="yellow"/>
          <w:lang w:val="es-419"/>
        </w:rPr>
        <w:t xml:space="preserve"> extra oral inicial</w:t>
      </w:r>
      <w:r w:rsidRPr="00421F6F">
        <w:rPr>
          <w:rFonts w:ascii="Calibri" w:hAnsi="Calibri" w:cs="Calibri"/>
          <w:sz w:val="24"/>
          <w:szCs w:val="24"/>
          <w:lang w:val="es-419"/>
        </w:rPr>
        <w:t xml:space="preserve"> </w:t>
      </w:r>
    </w:p>
    <w:p w14:paraId="5D9B1E9C" w14:textId="77777777" w:rsidR="004915A2" w:rsidRDefault="004915A2" w:rsidP="004915A2">
      <w:pPr>
        <w:pStyle w:val="Corpo"/>
        <w:spacing w:before="80" w:after="180" w:line="360" w:lineRule="auto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915A2">
        <w:rPr>
          <w:rFonts w:ascii="Calibri" w:eastAsia="Calibri" w:hAnsi="Calibri" w:cs="Calibri"/>
          <w:b/>
          <w:b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TESTIMONIO</w:t>
      </w: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29040963" w14:textId="41252127" w:rsidR="004915A2" w:rsidRDefault="004915A2" w:rsidP="004915A2">
      <w:pPr>
        <w:pStyle w:val="Corpo"/>
        <w:spacing w:before="80" w:after="180" w:line="360" w:lineRule="auto"/>
        <w:jc w:val="both"/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915A2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Breve testimonio sobre un producto de FGM utilizado en el caso clínico</w:t>
      </w:r>
      <w:r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, ej.:</w:t>
      </w:r>
    </w:p>
    <w:p w14:paraId="6B1D0EFF" w14:textId="3E22BD69" w:rsidR="000B381C" w:rsidRDefault="000B381C" w:rsidP="000B381C">
      <w:pPr>
        <w:pStyle w:val="Corpo"/>
        <w:spacing w:before="80" w:after="180"/>
        <w:jc w:val="both"/>
        <w:rPr>
          <w:rFonts w:ascii="Calibri" w:eastAsia="Calibri" w:hAnsi="Calibri" w:cs="Calibri"/>
          <w:i/>
          <w:i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  <w:proofErr w:type="spellStart"/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Allcem</w:t>
      </w:r>
      <w:proofErr w:type="spellEnd"/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Veneer</w:t>
      </w:r>
      <w:proofErr w:type="spellEnd"/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APS es sin duda uno de los mejores cementos del mercado mundial. Estabilidad de color comprobada tanto en la literatura científica como clínicamente. ¡Excelencia con óptimo costo/beneficio! </w:t>
      </w:r>
      <w:proofErr w:type="gramStart"/>
      <w:r w:rsidRPr="000B381C"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Lo recomiendo</w:t>
      </w:r>
      <w:r>
        <w:rPr>
          <w:rFonts w:ascii="Calibri" w:eastAsia="Calibri" w:hAnsi="Calibri" w:cs="Calibri"/>
          <w:i/>
          <w:i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  <w:proofErr w:type="gramEnd"/>
      <w:r>
        <w:rPr>
          <w:rFonts w:ascii="Calibri" w:eastAsia="Calibri" w:hAnsi="Calibri" w:cs="Calibri"/>
          <w:i/>
          <w:i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”</w:t>
      </w:r>
    </w:p>
    <w:p w14:paraId="55C94008" w14:textId="77777777" w:rsidR="000B381C" w:rsidRPr="000B381C" w:rsidRDefault="000B381C" w:rsidP="000B381C">
      <w:pPr>
        <w:pStyle w:val="Corpo"/>
        <w:spacing w:before="80" w:after="180"/>
        <w:jc w:val="both"/>
        <w:rPr>
          <w:rFonts w:ascii="Calibri" w:eastAsia="Calibri" w:hAnsi="Calibri" w:cs="Calibri"/>
          <w:i/>
          <w:i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0614F18" w14:textId="39AADE40" w:rsidR="004915A2" w:rsidRPr="00085F9B" w:rsidRDefault="004915A2" w:rsidP="004915A2">
      <w:pPr>
        <w:pStyle w:val="Corpo"/>
        <w:spacing w:before="80" w:after="180" w:line="360" w:lineRule="auto"/>
        <w:jc w:val="both"/>
        <w:rPr>
          <w:b/>
          <w:bCs/>
          <w:color w:val="ED7D31" w:themeColor="accent2"/>
          <w:lang w:val="es-419"/>
        </w:rPr>
      </w:pPr>
      <w:r w:rsidRPr="00085F9B">
        <w:rPr>
          <w:b/>
          <w:bCs/>
          <w:color w:val="ED7D31" w:themeColor="accent2"/>
          <w:lang w:val="es-419"/>
        </w:rPr>
        <w:t>Envíe su foto profesional para incluirla con el testimonio</w:t>
      </w:r>
      <w:r w:rsidR="000B381C" w:rsidRPr="00085F9B">
        <w:rPr>
          <w:b/>
          <w:bCs/>
          <w:color w:val="ED7D31" w:themeColor="accent2"/>
          <w:lang w:val="es-419"/>
        </w:rPr>
        <w:t xml:space="preserve"> por favor. </w:t>
      </w:r>
    </w:p>
    <w:p w14:paraId="165CA92D" w14:textId="7BD2EA87" w:rsidR="004915A2" w:rsidRDefault="004915A2" w:rsidP="004915A2">
      <w:pPr>
        <w:pStyle w:val="Corpo"/>
        <w:spacing w:before="80" w:after="180" w:line="360" w:lineRule="auto"/>
        <w:jc w:val="both"/>
        <w:rPr>
          <w:lang w:val="es-419"/>
        </w:rPr>
      </w:pPr>
    </w:p>
    <w:p w14:paraId="67BCC8DC" w14:textId="6BF52FEB" w:rsidR="004915A2" w:rsidRDefault="004915A2" w:rsidP="004915A2">
      <w:pPr>
        <w:pStyle w:val="Corpo"/>
        <w:spacing w:before="80" w:after="180" w:line="360" w:lineRule="auto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b/>
          <w:bCs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REDES SOCIALES:</w:t>
      </w:r>
    </w:p>
    <w:p w14:paraId="0C769D03" w14:textId="24246002" w:rsidR="004915A2" w:rsidRPr="001E532F" w:rsidRDefault="004915A2" w:rsidP="004915A2">
      <w:pPr>
        <w:pStyle w:val="Corpo"/>
        <w:spacing w:before="80" w:after="180" w:line="360" w:lineRule="auto"/>
        <w:jc w:val="both"/>
        <w:rPr>
          <w:noProof/>
          <w:lang w:val="es-ES"/>
        </w:rPr>
      </w:pPr>
      <w:r w:rsidRPr="001E532F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Introduce aquí </w:t>
      </w:r>
      <w:r w:rsidR="001E532F" w:rsidRPr="001E532F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 </w:t>
      </w:r>
      <w:proofErr w:type="gramStart"/>
      <w:r w:rsidR="001E532F" w:rsidRPr="001E532F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LINK</w:t>
      </w:r>
      <w:proofErr w:type="gramEnd"/>
      <w:r w:rsidR="001E532F" w:rsidRPr="001E532F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de </w:t>
      </w:r>
      <w:r w:rsidRPr="001E532F"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>su Facebook o Instagram (si lo tienes).</w:t>
      </w:r>
      <w:r>
        <w:rPr>
          <w:rFonts w:ascii="Calibri" w:eastAsia="Calibri" w:hAnsi="Calibri" w:cs="Calibri"/>
          <w:color w:val="auto"/>
          <w:sz w:val="24"/>
          <w:szCs w:val="24"/>
          <w:lang w:val="es-419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4915A2" w:rsidRPr="001E532F" w:rsidSect="001960B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2110" w14:textId="77777777" w:rsidR="00325DD7" w:rsidRDefault="00325DD7" w:rsidP="00325DD7">
      <w:r>
        <w:separator/>
      </w:r>
    </w:p>
  </w:endnote>
  <w:endnote w:type="continuationSeparator" w:id="0">
    <w:p w14:paraId="797E5287" w14:textId="77777777" w:rsidR="00325DD7" w:rsidRDefault="00325DD7" w:rsidP="0032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800000AF" w:usb1="40002048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98E7" w14:textId="77777777" w:rsidR="00325DD7" w:rsidRDefault="00325DD7" w:rsidP="00325DD7">
      <w:r>
        <w:separator/>
      </w:r>
    </w:p>
  </w:footnote>
  <w:footnote w:type="continuationSeparator" w:id="0">
    <w:p w14:paraId="0417CCCA" w14:textId="77777777" w:rsidR="00325DD7" w:rsidRDefault="00325DD7" w:rsidP="0032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2AE7" w14:textId="23E3774E" w:rsidR="00325DD7" w:rsidRDefault="00325DD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2BCC7" wp14:editId="4D26C2D3">
          <wp:simplePos x="0" y="0"/>
          <wp:positionH relativeFrom="column">
            <wp:posOffset>4596765</wp:posOffset>
          </wp:positionH>
          <wp:positionV relativeFrom="paragraph">
            <wp:posOffset>7620</wp:posOffset>
          </wp:positionV>
          <wp:extent cx="1304290" cy="585470"/>
          <wp:effectExtent l="0" t="0" r="0" b="5080"/>
          <wp:wrapTight wrapText="bothSides">
            <wp:wrapPolygon edited="0">
              <wp:start x="5994" y="0"/>
              <wp:lineTo x="0" y="2811"/>
              <wp:lineTo x="0" y="14056"/>
              <wp:lineTo x="1893" y="21085"/>
              <wp:lineTo x="14828" y="21085"/>
              <wp:lineTo x="21137" y="18976"/>
              <wp:lineTo x="21137" y="4920"/>
              <wp:lineTo x="12304" y="0"/>
              <wp:lineTo x="5994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9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E57C277" w14:textId="77777777" w:rsidR="00325DD7" w:rsidRDefault="00325D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FA"/>
    <w:rsid w:val="00085F9B"/>
    <w:rsid w:val="000B381C"/>
    <w:rsid w:val="001960B2"/>
    <w:rsid w:val="001C7CFA"/>
    <w:rsid w:val="001D19EE"/>
    <w:rsid w:val="001E532F"/>
    <w:rsid w:val="0024717F"/>
    <w:rsid w:val="002D2575"/>
    <w:rsid w:val="00325DD7"/>
    <w:rsid w:val="00381D49"/>
    <w:rsid w:val="00421F6F"/>
    <w:rsid w:val="004915A2"/>
    <w:rsid w:val="0088724E"/>
    <w:rsid w:val="00DB6470"/>
    <w:rsid w:val="00F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BBEA6"/>
  <w15:chartTrackingRefBased/>
  <w15:docId w15:val="{AA0C445D-26A7-4F9E-98BA-B9DE215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F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7C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CFA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1C7CFA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325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DD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25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DD7"/>
    <w:rPr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4915A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Cunha Vieira</dc:creator>
  <cp:keywords/>
  <dc:description/>
  <cp:lastModifiedBy>Joao Felipe Grosskopf</cp:lastModifiedBy>
  <cp:revision>9</cp:revision>
  <dcterms:created xsi:type="dcterms:W3CDTF">2021-05-19T09:58:00Z</dcterms:created>
  <dcterms:modified xsi:type="dcterms:W3CDTF">2024-04-23T21:25:00Z</dcterms:modified>
</cp:coreProperties>
</file>